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7BD9" w:rsidRPr="00F44757" w:rsidRDefault="00F44757" w:rsidP="00F44757">
      <w:r>
        <w:rPr>
          <w:rFonts w:ascii="Times New Roman" w:hAnsi="Times New Roman" w:cs="Times New Roman"/>
          <w:sz w:val="28"/>
          <w:szCs w:val="28"/>
        </w:rPr>
        <w:t>Руководитель секции № 9 "Лингвистические проблемы перевода и межкультурная коммуникация" (</w:t>
      </w:r>
      <w:r w:rsidRPr="00E95954">
        <w:rPr>
          <w:rFonts w:ascii="Times New Roman" w:hAnsi="Times New Roman" w:cs="Times New Roman"/>
          <w:i/>
          <w:sz w:val="28"/>
          <w:szCs w:val="28"/>
        </w:rPr>
        <w:t>Международная научно-практическая конференция "Русский язык и русская литература как фактор интеграции Русского мира" (15 сентября 2016 г.</w:t>
      </w:r>
      <w:r>
        <w:rPr>
          <w:rFonts w:ascii="Times New Roman" w:hAnsi="Times New Roman" w:cs="Times New Roman"/>
          <w:sz w:val="28"/>
          <w:szCs w:val="28"/>
        </w:rPr>
        <w:t>)</w:t>
      </w:r>
    </w:p>
    <w:sectPr w:rsidR="00E37BD9" w:rsidRPr="00F44757" w:rsidSect="00E37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0F2172"/>
    <w:rsid w:val="000F2172"/>
    <w:rsid w:val="00E37BD9"/>
    <w:rsid w:val="00F447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B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2017-01-12T14:03:00Z</dcterms:created>
  <dcterms:modified xsi:type="dcterms:W3CDTF">2017-01-12T14:08:00Z</dcterms:modified>
</cp:coreProperties>
</file>